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D5A5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YER KABUĞUNUN GİZEMİ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D41C8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Kayaçlar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35" w:rsidRPr="00B26B47" w:rsidRDefault="00583235" w:rsidP="00583235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7.1.3. Fosillerin oluşumunu ve fosil çeşitlerini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araştırır ve sunar.</w:t>
            </w:r>
          </w:p>
          <w:p w:rsidR="00FD5A5A" w:rsidRDefault="00FD5A5A" w:rsidP="00FD5A5A">
            <w:pPr>
              <w:jc w:val="both"/>
              <w:rPr>
                <w:sz w:val="16"/>
                <w:szCs w:val="16"/>
              </w:rPr>
            </w:pP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583235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Kayaç,maden,fosil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27FB6">
                    <w:rPr>
                      <w:rFonts w:ascii="Comic Sans MS" w:hAnsi="Comic Sans MS"/>
                      <w:b/>
                      <w:color w:val="FF0000"/>
                    </w:rPr>
                    <w:t>4. Geçmişin Şifresi: Fosiller</w:t>
                  </w:r>
                </w:p>
                <w:p w:rsidR="00DD41C8" w:rsidRPr="00727FB6" w:rsidRDefault="006A7F10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6704" behindDoc="1" locked="0" layoutInCell="1" allowOverlap="1">
                        <wp:simplePos x="0" y="0"/>
                        <wp:positionH relativeFrom="column">
                          <wp:posOffset>-118745</wp:posOffset>
                        </wp:positionH>
                        <wp:positionV relativeFrom="paragraph">
                          <wp:posOffset>194945</wp:posOffset>
                        </wp:positionV>
                        <wp:extent cx="1638300" cy="1696720"/>
                        <wp:effectExtent l="19050" t="0" r="0" b="0"/>
                        <wp:wrapTight wrapText="bothSides">
                          <wp:wrapPolygon edited="0">
                            <wp:start x="-251" y="0"/>
                            <wp:lineTo x="-251" y="21341"/>
                            <wp:lineTo x="21600" y="21341"/>
                            <wp:lineTo x="21600" y="0"/>
                            <wp:lineTo x="-251" y="0"/>
                          </wp:wrapPolygon>
                        </wp:wrapTight>
                        <wp:docPr id="5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69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DD41C8" w:rsidRPr="009B6019" w:rsidRDefault="006A7F10" w:rsidP="00DD41C8">
                  <w:pPr>
                    <w:rPr>
                      <w:rFonts w:ascii="Comic Sans MS" w:hAnsi="Comic Sans MS"/>
                    </w:rPr>
                  </w:pPr>
                  <w:r>
                    <w:rPr>
                      <w:lang w:eastAsia="tr-TR"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2298700</wp:posOffset>
                        </wp:positionH>
                        <wp:positionV relativeFrom="paragraph">
                          <wp:posOffset>935990</wp:posOffset>
                        </wp:positionV>
                        <wp:extent cx="1819275" cy="1924050"/>
                        <wp:effectExtent l="19050" t="0" r="9525" b="0"/>
                        <wp:wrapTight wrapText="bothSides">
                          <wp:wrapPolygon edited="0">
                            <wp:start x="-226" y="0"/>
                            <wp:lineTo x="-226" y="21386"/>
                            <wp:lineTo x="21713" y="21386"/>
                            <wp:lineTo x="21713" y="0"/>
                            <wp:lineTo x="-226" y="0"/>
                          </wp:wrapPolygon>
                        </wp:wrapTight>
                        <wp:docPr id="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D41C8">
                    <w:rPr>
                      <w:rFonts w:ascii="Comic Sans MS" w:hAnsi="Comic Sans MS"/>
                    </w:rPr>
                    <w:t xml:space="preserve">Bir zamanlar yaşamış olan bitki ve hayvanların kayaçlar içerisindeki kalıntıları </w:t>
                  </w:r>
                  <w:r w:rsidR="00DD41C8" w:rsidRPr="00727FB6">
                    <w:rPr>
                      <w:rFonts w:ascii="Comic Sans MS" w:hAnsi="Comic Sans MS"/>
                      <w:b/>
                      <w:color w:val="FF0000"/>
                    </w:rPr>
                    <w:t>fosil</w:t>
                  </w:r>
                  <w:r w:rsidR="00DD41C8">
                    <w:rPr>
                      <w:rFonts w:ascii="Comic Sans MS" w:hAnsi="Comic Sans MS"/>
                    </w:rPr>
                    <w:t xml:space="preserve"> olarak adlandırılır.  Fosiller daha çok tortul kayaçlar içerisinde oluşur, ancak buzullar ve ağaç öz suları içinde de fosil oluşabilir.</w:t>
                  </w:r>
                  <w:r w:rsidR="00DD41C8" w:rsidRPr="001B26BF">
                    <w:rPr>
                      <w:rFonts w:ascii="Comic Sans MS" w:hAnsi="Comic Sans MS"/>
                    </w:rPr>
                    <w:t xml:space="preserve"> </w:t>
                  </w:r>
                </w:p>
                <w:p w:rsidR="00DD41C8" w:rsidRPr="004F016F" w:rsidRDefault="00DD41C8" w:rsidP="00DD41C8">
                  <w:pPr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Fosillerin incelenmesiyle;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Milyonlarca yıl önce yaşayan bitki ve hayvanlar hakkında bilgi elde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 w:rsidRPr="004F016F">
                    <w:rPr>
                      <w:rFonts w:ascii="Comic Sans MS" w:hAnsi="Comic Sans MS"/>
                    </w:rPr>
                    <w:t>Fosilin bulunduğu yerin milyonlarca yıl önce sahip olduğu iklim ve bitki örtüsü tahmin edilebilir.</w:t>
                  </w:r>
                </w:p>
                <w:p w:rsidR="00DD41C8" w:rsidRPr="004F016F" w:rsidRDefault="00DD41C8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Fosilin bulunduğu kayacın</w:t>
                  </w:r>
                  <w:r w:rsidRPr="004F016F">
                    <w:rPr>
                      <w:rFonts w:ascii="Comic Sans MS" w:hAnsi="Comic Sans MS"/>
                    </w:rPr>
                    <w:t xml:space="preserve"> hangi zamana ait olduğu tahmin edilebilir.</w:t>
                  </w:r>
                </w:p>
                <w:p w:rsidR="00DD41C8" w:rsidRDefault="00583235" w:rsidP="00DD41C8">
                  <w:pPr>
                    <w:pStyle w:val="ListeParagraf"/>
                    <w:numPr>
                      <w:ilvl w:val="0"/>
                      <w:numId w:val="46"/>
                    </w:num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79" type="#_x0000_t202" style="position:absolute;left:0;text-align:left;margin-left:46.1pt;margin-top:23.45pt;width:262.4pt;height:78.7pt;z-index:251658752;mso-width-relative:margin;mso-height-relative:margin" fillcolor="#fbe4d5">
                        <v:textbox style="mso-next-textbox:#_x0000_s1079">
                          <w:txbxContent>
                            <w:p w:rsidR="00DD41C8" w:rsidRPr="004F016F" w:rsidRDefault="00DD41C8" w:rsidP="00DD41C8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 w:rsidRPr="001B26BF"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NOT: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Fosilleri inceleyen bilim dalına 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  <w:color w:val="FF0000"/>
                                </w:rPr>
                                <w:t>paleontoloji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, f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osiller hakkında çalışmalar yapan bilim insanlarına ise 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  <w:color w:val="FF0000"/>
                                </w:rPr>
                                <w:t>paleontolog</w:t>
                              </w:r>
                              <w:r w:rsidRPr="004F016F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 xml:space="preserve"> </w:t>
                              </w:r>
                              <w:r w:rsidRPr="004F016F">
                                <w:rPr>
                                  <w:rFonts w:ascii="Comic Sans MS" w:hAnsi="Comic Sans MS"/>
                                </w:rPr>
                                <w:t xml:space="preserve">adı verilir. </w:t>
                              </w:r>
                            </w:p>
                            <w:p w:rsidR="00DD41C8" w:rsidRPr="001B26BF" w:rsidRDefault="00DD41C8" w:rsidP="00DD41C8"/>
                          </w:txbxContent>
                        </v:textbox>
                      </v:shape>
                    </w:pict>
                  </w:r>
                  <w:r w:rsidR="00DD41C8" w:rsidRPr="004F016F">
                    <w:rPr>
                      <w:rFonts w:ascii="Comic Sans MS" w:hAnsi="Comic Sans MS"/>
                    </w:rPr>
                    <w:t>Deniz ve karalarda oluşan değişimler anlaşılabilir.</w:t>
                  </w: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D41C8" w:rsidRDefault="00DD41C8" w:rsidP="00DD41C8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A9009D" w:rsidRPr="00A9009D" w:rsidRDefault="00A9009D" w:rsidP="00DD41C8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6A7F10" w:rsidRDefault="006A7F10" w:rsidP="006A7F10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6A7F10" w:rsidRDefault="006A7F10" w:rsidP="006A7F10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1A36B4"/>
    <w:multiLevelType w:val="hybridMultilevel"/>
    <w:tmpl w:val="9790ED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4275F"/>
    <w:rsid w:val="00156839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235"/>
    <w:rsid w:val="00583CA4"/>
    <w:rsid w:val="00587984"/>
    <w:rsid w:val="005959AB"/>
    <w:rsid w:val="005A6D19"/>
    <w:rsid w:val="005B0E14"/>
    <w:rsid w:val="005C4AA2"/>
    <w:rsid w:val="005D28E7"/>
    <w:rsid w:val="0064342B"/>
    <w:rsid w:val="006A7F10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D41C8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D5A5A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2016-04-02T10:14:00Z</dcterms:created>
  <dcterms:modified xsi:type="dcterms:W3CDTF">2016-04-02T10:14:00Z</dcterms:modified>
</cp:coreProperties>
</file>